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7E" w:rsidRPr="00E63C7E" w:rsidRDefault="00E63C7E" w:rsidP="00E63C7E">
      <w:pPr>
        <w:rPr>
          <w:rFonts w:ascii="Tahoma" w:hAnsi="Tahoma" w:cs="Tahoma"/>
          <w:bCs/>
          <w:i/>
          <w:iCs/>
          <w:sz w:val="24"/>
          <w:szCs w:val="24"/>
        </w:rPr>
      </w:pPr>
      <w:r w:rsidRPr="00E63C7E">
        <w:rPr>
          <w:rFonts w:ascii="Tahoma" w:hAnsi="Tahoma" w:cs="Tahoma"/>
          <w:sz w:val="24"/>
          <w:szCs w:val="24"/>
          <w:highlight w:val="yellow"/>
        </w:rPr>
        <w:t>NO REFUND WILL BE GIVEN AFTER SKILL TESTING DATE OF RESPECTIVE AGE GROUP</w:t>
      </w:r>
      <w:r w:rsidRPr="00E63C7E">
        <w:rPr>
          <w:rFonts w:ascii="Tahoma" w:hAnsi="Tahoma" w:cs="Tahoma"/>
          <w:sz w:val="24"/>
          <w:szCs w:val="24"/>
        </w:rPr>
        <w:t xml:space="preserve"> </w:t>
      </w:r>
      <w:bookmarkStart w:id="0" w:name="_GoBack"/>
      <w:bookmarkEnd w:id="0"/>
      <w:r w:rsidRPr="00E63C7E">
        <w:rPr>
          <w:rFonts w:ascii="Tahoma" w:hAnsi="Tahoma" w:cs="Tahoma"/>
          <w:sz w:val="24"/>
          <w:szCs w:val="24"/>
        </w:rPr>
        <w:t xml:space="preserve">UNLESS YOUR CHILD IS NAMED TO THE OFFICIAL SPRING HIGH SCHOOL ROSTER. TO RECEIVE A REFUND, THE WCBA PRESIDENT MUST BE CONTACTED BY PHONE, Bill Jones (404-259-7629)   </w:t>
      </w:r>
      <w:r w:rsidRPr="00E63C7E">
        <w:rPr>
          <w:rFonts w:ascii="Tahoma" w:hAnsi="Tahoma" w:cs="Tahoma"/>
          <w:i/>
          <w:iCs/>
          <w:sz w:val="24"/>
          <w:szCs w:val="24"/>
          <w:u w:val="single"/>
        </w:rPr>
        <w:t>BEFORE SKILL TESTING DATE OF YOUR RESPECTIVE AGE GROUP (see below)</w:t>
      </w:r>
      <w:r w:rsidRPr="00E63C7E">
        <w:rPr>
          <w:rFonts w:ascii="Tahoma" w:hAnsi="Tahoma" w:cs="Tahoma"/>
          <w:sz w:val="24"/>
          <w:szCs w:val="24"/>
        </w:rPr>
        <w:t>. All refunds will have a $25 administrative fee withheld.</w:t>
      </w:r>
    </w:p>
    <w:p w:rsidR="00CD7F70" w:rsidRPr="00E63C7E" w:rsidRDefault="00CD7F70" w:rsidP="00E63C7E"/>
    <w:sectPr w:rsidR="00CD7F70" w:rsidRPr="00E63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0"/>
    <w:rsid w:val="00CD7F70"/>
    <w:rsid w:val="00DB10A0"/>
    <w:rsid w:val="00E6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238F4-549D-452F-B623-2A3F97E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ampagenormaltext">
    <w:name w:val="teampage_normaltext"/>
    <w:basedOn w:val="DefaultParagraphFont"/>
    <w:rsid w:val="00DB1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dcterms:created xsi:type="dcterms:W3CDTF">2013-07-15T19:52:00Z</dcterms:created>
  <dcterms:modified xsi:type="dcterms:W3CDTF">2013-07-16T12:10:00Z</dcterms:modified>
</cp:coreProperties>
</file>